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1964CB57" w14:textId="77777777" w:rsidR="00A9745F" w:rsidRPr="00A9745F" w:rsidRDefault="00A9745F" w:rsidP="00A9745F">
      <w:pPr>
        <w:jc w:val="center"/>
        <w:rPr>
          <w:b/>
          <w:bCs/>
          <w:color w:val="006699"/>
          <w:sz w:val="24"/>
          <w:szCs w:val="24"/>
        </w:rPr>
      </w:pPr>
      <w:r w:rsidRPr="00A9745F">
        <w:rPr>
          <w:b/>
          <w:bCs/>
          <w:color w:val="006699"/>
          <w:sz w:val="24"/>
          <w:szCs w:val="24"/>
        </w:rPr>
        <w:t>3. Računalno razmišljanje i programiranje</w:t>
      </w:r>
    </w:p>
    <w:p w14:paraId="4AD994CF" w14:textId="55AA728B" w:rsidR="00A9745F" w:rsidRPr="00A9745F" w:rsidRDefault="00A9745F" w:rsidP="00A9745F">
      <w:pPr>
        <w:jc w:val="center"/>
        <w:rPr>
          <w:b/>
          <w:bCs/>
          <w:color w:val="0099CC"/>
          <w:sz w:val="24"/>
          <w:szCs w:val="24"/>
        </w:rPr>
      </w:pPr>
      <w:r w:rsidRPr="00A9745F">
        <w:rPr>
          <w:b/>
          <w:bCs/>
          <w:color w:val="0099CC"/>
          <w:sz w:val="24"/>
          <w:szCs w:val="24"/>
        </w:rPr>
        <w:t>3.</w:t>
      </w:r>
      <w:r w:rsidR="000D7F57">
        <w:rPr>
          <w:b/>
          <w:bCs/>
          <w:color w:val="0099CC"/>
          <w:sz w:val="24"/>
          <w:szCs w:val="24"/>
        </w:rPr>
        <w:t>2</w:t>
      </w:r>
      <w:r w:rsidRPr="00A9745F">
        <w:rPr>
          <w:b/>
          <w:bCs/>
          <w:color w:val="0099CC"/>
          <w:sz w:val="24"/>
          <w:szCs w:val="24"/>
        </w:rPr>
        <w:t xml:space="preserve">. </w:t>
      </w:r>
      <w:r w:rsidR="000D7F57" w:rsidRPr="000D7F57">
        <w:rPr>
          <w:b/>
          <w:bCs/>
          <w:color w:val="0099CC"/>
          <w:sz w:val="24"/>
          <w:szCs w:val="24"/>
        </w:rPr>
        <w:t>Funkcije i metode za rad sa znakovnim nizovima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0D7F57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37ED8D7F" w:rsidR="000D7F57" w:rsidRDefault="000D7F57" w:rsidP="000D7F57">
            <w:r w:rsidRPr="00ED7CAF">
              <w:t>Nabrajam funkcije koje se mogu primijeniti nad znakovnim nizovima u programskom jeziku Pythonu.</w:t>
            </w:r>
          </w:p>
        </w:tc>
        <w:tc>
          <w:tcPr>
            <w:tcW w:w="993" w:type="dxa"/>
          </w:tcPr>
          <w:p w14:paraId="73EA9D1D" w14:textId="77777777" w:rsidR="000D7F57" w:rsidRDefault="000D7F57" w:rsidP="000D7F57"/>
        </w:tc>
        <w:tc>
          <w:tcPr>
            <w:tcW w:w="992" w:type="dxa"/>
          </w:tcPr>
          <w:p w14:paraId="0A9A4857" w14:textId="77777777" w:rsidR="000D7F57" w:rsidRDefault="000D7F57" w:rsidP="000D7F57"/>
        </w:tc>
      </w:tr>
      <w:tr w:rsidR="000D7F57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2F5A07F2" w:rsidR="000D7F57" w:rsidRDefault="000D7F57" w:rsidP="000D7F57">
            <w:r w:rsidRPr="00ED7CAF">
              <w:t xml:space="preserve">Objašnjavam kakva je to funkcija </w:t>
            </w:r>
            <w:proofErr w:type="spellStart"/>
            <w:r w:rsidRPr="00ED7CAF">
              <w:t>int</w:t>
            </w:r>
            <w:proofErr w:type="spellEnd"/>
            <w:r w:rsidRPr="00ED7CAF">
              <w:t>() u programskom jeziku Pythonu.</w:t>
            </w:r>
          </w:p>
        </w:tc>
        <w:tc>
          <w:tcPr>
            <w:tcW w:w="993" w:type="dxa"/>
          </w:tcPr>
          <w:p w14:paraId="3445978E" w14:textId="77777777" w:rsidR="000D7F57" w:rsidRDefault="000D7F57" w:rsidP="000D7F57"/>
        </w:tc>
        <w:tc>
          <w:tcPr>
            <w:tcW w:w="992" w:type="dxa"/>
          </w:tcPr>
          <w:p w14:paraId="6CD3F2E8" w14:textId="77777777" w:rsidR="000D7F57" w:rsidRDefault="000D7F57" w:rsidP="000D7F57"/>
        </w:tc>
      </w:tr>
      <w:tr w:rsidR="000D7F57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2BEF9B58" w:rsidR="000D7F57" w:rsidRDefault="000D7F57" w:rsidP="000D7F57">
            <w:r w:rsidRPr="00ED7CAF">
              <w:t xml:space="preserve">Objašnjavam kakva je to funkcija </w:t>
            </w:r>
            <w:proofErr w:type="spellStart"/>
            <w:r w:rsidRPr="00ED7CAF">
              <w:t>float</w:t>
            </w:r>
            <w:proofErr w:type="spellEnd"/>
            <w:r w:rsidRPr="00ED7CAF">
              <w:t>() u programskom jeziku Pythonu.</w:t>
            </w:r>
          </w:p>
        </w:tc>
        <w:tc>
          <w:tcPr>
            <w:tcW w:w="993" w:type="dxa"/>
          </w:tcPr>
          <w:p w14:paraId="1A8467DA" w14:textId="77777777" w:rsidR="000D7F57" w:rsidRDefault="000D7F57" w:rsidP="000D7F57"/>
        </w:tc>
        <w:tc>
          <w:tcPr>
            <w:tcW w:w="992" w:type="dxa"/>
          </w:tcPr>
          <w:p w14:paraId="6490D0B6" w14:textId="77777777" w:rsidR="000D7F57" w:rsidRDefault="000D7F57" w:rsidP="000D7F57"/>
        </w:tc>
      </w:tr>
      <w:tr w:rsidR="000D7F57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22273CF0" w:rsidR="000D7F57" w:rsidRDefault="000D7F57" w:rsidP="000D7F57">
            <w:r w:rsidRPr="00ED7CAF">
              <w:t>Objašnjavam kakva je to funkcija str() u programskom jeziku Pythonu.</w:t>
            </w:r>
          </w:p>
        </w:tc>
        <w:tc>
          <w:tcPr>
            <w:tcW w:w="993" w:type="dxa"/>
          </w:tcPr>
          <w:p w14:paraId="6958FF04" w14:textId="77777777" w:rsidR="000D7F57" w:rsidRDefault="000D7F57" w:rsidP="000D7F57"/>
        </w:tc>
        <w:tc>
          <w:tcPr>
            <w:tcW w:w="992" w:type="dxa"/>
          </w:tcPr>
          <w:p w14:paraId="163C3CCF" w14:textId="77777777" w:rsidR="000D7F57" w:rsidRDefault="000D7F57" w:rsidP="000D7F57"/>
        </w:tc>
      </w:tr>
      <w:tr w:rsidR="000D7F57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56597EFB" w:rsidR="000D7F57" w:rsidRDefault="000D7F57" w:rsidP="000D7F57">
            <w:r w:rsidRPr="00ED7CAF">
              <w:t>Nabrajam metode koje se koriste u radu sa znakovnim nizovima u programskom jeziku Pythonu.</w:t>
            </w:r>
          </w:p>
        </w:tc>
        <w:tc>
          <w:tcPr>
            <w:tcW w:w="993" w:type="dxa"/>
          </w:tcPr>
          <w:p w14:paraId="21E3948F" w14:textId="77777777" w:rsidR="000D7F57" w:rsidRDefault="000D7F57" w:rsidP="000D7F57"/>
        </w:tc>
        <w:tc>
          <w:tcPr>
            <w:tcW w:w="992" w:type="dxa"/>
          </w:tcPr>
          <w:p w14:paraId="32C7099E" w14:textId="77777777" w:rsidR="000D7F57" w:rsidRDefault="000D7F57" w:rsidP="000D7F57"/>
        </w:tc>
      </w:tr>
      <w:tr w:rsidR="000D7F57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42693B13" w:rsidR="000D7F57" w:rsidRDefault="000D7F57" w:rsidP="000D7F57">
            <w:r w:rsidRPr="00ED7CAF">
              <w:t xml:space="preserve">Opisujem što radi metoda </w:t>
            </w:r>
            <w:proofErr w:type="spellStart"/>
            <w:r w:rsidRPr="00ED7CAF">
              <w:t>s.lower</w:t>
            </w:r>
            <w:proofErr w:type="spellEnd"/>
            <w:r w:rsidRPr="00ED7CAF">
              <w:t>(s) u programskom jeziku Pythonu.</w:t>
            </w:r>
          </w:p>
        </w:tc>
        <w:tc>
          <w:tcPr>
            <w:tcW w:w="993" w:type="dxa"/>
          </w:tcPr>
          <w:p w14:paraId="251F30AB" w14:textId="77777777" w:rsidR="000D7F57" w:rsidRDefault="000D7F57" w:rsidP="000D7F57"/>
        </w:tc>
        <w:tc>
          <w:tcPr>
            <w:tcW w:w="992" w:type="dxa"/>
          </w:tcPr>
          <w:p w14:paraId="389ACEE9" w14:textId="77777777" w:rsidR="000D7F57" w:rsidRDefault="000D7F57" w:rsidP="000D7F57"/>
        </w:tc>
      </w:tr>
      <w:tr w:rsidR="000D7F57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5A0C2436" w:rsidR="000D7F57" w:rsidRDefault="000D7F57" w:rsidP="000D7F57">
            <w:r w:rsidRPr="00ED7CAF">
              <w:t xml:space="preserve">Opisujem što radi metoda </w:t>
            </w:r>
            <w:proofErr w:type="spellStart"/>
            <w:r w:rsidRPr="00ED7CAF">
              <w:t>s.upper</w:t>
            </w:r>
            <w:proofErr w:type="spellEnd"/>
            <w:r w:rsidRPr="00ED7CAF">
              <w:t>(s) u programskom jeziku Pythonu.</w:t>
            </w:r>
          </w:p>
        </w:tc>
        <w:tc>
          <w:tcPr>
            <w:tcW w:w="993" w:type="dxa"/>
          </w:tcPr>
          <w:p w14:paraId="2F20E435" w14:textId="77777777" w:rsidR="000D7F57" w:rsidRDefault="000D7F57" w:rsidP="000D7F57"/>
        </w:tc>
        <w:tc>
          <w:tcPr>
            <w:tcW w:w="992" w:type="dxa"/>
          </w:tcPr>
          <w:p w14:paraId="1BDF9654" w14:textId="77777777" w:rsidR="000D7F57" w:rsidRDefault="000D7F57" w:rsidP="000D7F57"/>
        </w:tc>
      </w:tr>
      <w:tr w:rsidR="000D7F57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1ED6236E" w:rsidR="000D7F57" w:rsidRDefault="000D7F57" w:rsidP="000D7F57">
            <w:r w:rsidRPr="00ED7CAF">
              <w:t xml:space="preserve">Opisujem što radi metoda </w:t>
            </w:r>
            <w:proofErr w:type="spellStart"/>
            <w:r w:rsidRPr="00ED7CAF">
              <w:t>s.index</w:t>
            </w:r>
            <w:proofErr w:type="spellEnd"/>
            <w:r w:rsidRPr="00ED7CAF">
              <w:t>(r1) u programskom jeziku Pythonu.</w:t>
            </w:r>
          </w:p>
        </w:tc>
        <w:tc>
          <w:tcPr>
            <w:tcW w:w="993" w:type="dxa"/>
          </w:tcPr>
          <w:p w14:paraId="73F5ED99" w14:textId="77777777" w:rsidR="000D7F57" w:rsidRDefault="000D7F57" w:rsidP="000D7F57"/>
        </w:tc>
        <w:tc>
          <w:tcPr>
            <w:tcW w:w="992" w:type="dxa"/>
          </w:tcPr>
          <w:p w14:paraId="3CA8F22E" w14:textId="77777777" w:rsidR="000D7F57" w:rsidRDefault="000D7F57" w:rsidP="000D7F57"/>
        </w:tc>
      </w:tr>
      <w:tr w:rsidR="000D7F57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1819F773" w:rsidR="000D7F57" w:rsidRDefault="000D7F57" w:rsidP="000D7F57">
            <w:r w:rsidRPr="00ED7CAF">
              <w:t>Razlikujem metode i funkcije u programskom jeziku Pythonu.</w:t>
            </w:r>
          </w:p>
        </w:tc>
        <w:tc>
          <w:tcPr>
            <w:tcW w:w="993" w:type="dxa"/>
          </w:tcPr>
          <w:p w14:paraId="0B783DC5" w14:textId="77777777" w:rsidR="000D7F57" w:rsidRDefault="000D7F57" w:rsidP="000D7F57"/>
        </w:tc>
        <w:tc>
          <w:tcPr>
            <w:tcW w:w="992" w:type="dxa"/>
          </w:tcPr>
          <w:p w14:paraId="1EE65D53" w14:textId="77777777" w:rsidR="000D7F57" w:rsidRDefault="000D7F57" w:rsidP="000D7F57"/>
        </w:tc>
      </w:tr>
      <w:tr w:rsidR="000D7F57" w14:paraId="45F45615" w14:textId="77777777" w:rsidTr="00D01597">
        <w:trPr>
          <w:trHeight w:val="454"/>
        </w:trPr>
        <w:tc>
          <w:tcPr>
            <w:tcW w:w="6232" w:type="dxa"/>
          </w:tcPr>
          <w:p w14:paraId="3F28A41C" w14:textId="77777777" w:rsidR="000D7F57" w:rsidRDefault="000D7F57" w:rsidP="000D7F57">
            <w:r>
              <w:t>Na primjeru r='informatika'</w:t>
            </w:r>
          </w:p>
          <w:p w14:paraId="68FA9766" w14:textId="152CA136" w:rsidR="000D7F57" w:rsidRDefault="000D7F57" w:rsidP="000D7F57">
            <w:r>
              <w:t xml:space="preserve">opisujem što će biti rezultat ako se primijeni funkcija </w:t>
            </w:r>
            <w:proofErr w:type="spellStart"/>
            <w:r>
              <w:t>len</w:t>
            </w:r>
            <w:proofErr w:type="spellEnd"/>
            <w:r>
              <w:t>(r).</w:t>
            </w:r>
          </w:p>
        </w:tc>
        <w:tc>
          <w:tcPr>
            <w:tcW w:w="993" w:type="dxa"/>
          </w:tcPr>
          <w:p w14:paraId="708F010A" w14:textId="77777777" w:rsidR="000D7F57" w:rsidRDefault="000D7F57" w:rsidP="000D7F57"/>
        </w:tc>
        <w:tc>
          <w:tcPr>
            <w:tcW w:w="992" w:type="dxa"/>
          </w:tcPr>
          <w:p w14:paraId="3927C66F" w14:textId="77777777" w:rsidR="000D7F57" w:rsidRDefault="000D7F57" w:rsidP="000D7F57"/>
        </w:tc>
      </w:tr>
      <w:tr w:rsidR="000D7F57" w14:paraId="6AB2551E" w14:textId="77777777" w:rsidTr="00D01597">
        <w:trPr>
          <w:trHeight w:val="454"/>
        </w:trPr>
        <w:tc>
          <w:tcPr>
            <w:tcW w:w="6232" w:type="dxa"/>
          </w:tcPr>
          <w:p w14:paraId="51462EA0" w14:textId="77777777" w:rsidR="000D7F57" w:rsidRDefault="000D7F57" w:rsidP="000D7F57">
            <w:r>
              <w:t>Na primjeru r='informatika'</w:t>
            </w:r>
          </w:p>
          <w:p w14:paraId="6C33743B" w14:textId="0C779A74" w:rsidR="000D7F57" w:rsidRPr="00ED7CAF" w:rsidRDefault="000D7F57" w:rsidP="000D7F57">
            <w:r>
              <w:t xml:space="preserve">opisujem što će biti rezultat ako se primijeni metoda </w:t>
            </w:r>
            <w:proofErr w:type="spellStart"/>
            <w:r>
              <w:t>r.upper</w:t>
            </w:r>
            <w:proofErr w:type="spellEnd"/>
            <w:r>
              <w:t>().</w:t>
            </w:r>
          </w:p>
        </w:tc>
        <w:tc>
          <w:tcPr>
            <w:tcW w:w="993" w:type="dxa"/>
          </w:tcPr>
          <w:p w14:paraId="0CFEF8B8" w14:textId="77777777" w:rsidR="000D7F57" w:rsidRDefault="000D7F57" w:rsidP="000D7F57"/>
        </w:tc>
        <w:tc>
          <w:tcPr>
            <w:tcW w:w="992" w:type="dxa"/>
          </w:tcPr>
          <w:p w14:paraId="2C9852EF" w14:textId="77777777" w:rsidR="000D7F57" w:rsidRDefault="000D7F57" w:rsidP="000D7F57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A429706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956F4"/>
    <w:rsid w:val="002D481B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9745F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2021-09-15T21:58:00Z</dcterms:created>
  <dcterms:modified xsi:type="dcterms:W3CDTF">2021-09-15T21:58:00Z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